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AE7622" w:rsidRDefault="00AE7622" w:rsidP="00AE7622">
      <w:pPr>
        <w:jc w:val="right"/>
        <w:rPr>
          <w:b/>
          <w:sz w:val="28"/>
          <w:szCs w:val="28"/>
        </w:rPr>
      </w:pPr>
    </w:p>
    <w:p w:rsidR="00AE7622" w:rsidRDefault="00AE7622" w:rsidP="00AE76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E7622" w:rsidRPr="00AE7622" w:rsidRDefault="00AE7622" w:rsidP="00AE7622">
      <w:pPr>
        <w:jc w:val="right"/>
        <w:rPr>
          <w:b/>
          <w:sz w:val="28"/>
          <w:szCs w:val="28"/>
          <w:u w:val="single"/>
        </w:rPr>
      </w:pPr>
      <w:r w:rsidRPr="00AE7622">
        <w:rPr>
          <w:b/>
          <w:sz w:val="28"/>
          <w:szCs w:val="28"/>
          <w:u w:val="single"/>
        </w:rPr>
        <w:t>ПРОЕКТ</w:t>
      </w:r>
    </w:p>
    <w:p w:rsidR="00AE7622" w:rsidRDefault="00AE7622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6C1B1D" w:rsidRPr="007125C1" w:rsidRDefault="006C1B1D" w:rsidP="006C1B1D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7F09F0" w:rsidRPr="006603B4" w:rsidRDefault="007F09F0" w:rsidP="006603B4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7F09F0">
      <w:pPr>
        <w:jc w:val="center"/>
        <w:rPr>
          <w:b/>
        </w:rPr>
      </w:pPr>
    </w:p>
    <w:p w:rsidR="007F09F0" w:rsidRDefault="007F09F0" w:rsidP="007F09F0">
      <w:pPr>
        <w:jc w:val="center"/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7F09F0" w:rsidRPr="00911D33" w:rsidRDefault="007F09F0" w:rsidP="006603B4">
      <w:pPr>
        <w:spacing w:line="276" w:lineRule="auto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7F09F0" w:rsidRPr="0044235F" w:rsidRDefault="007F09F0" w:rsidP="007F09F0">
      <w:pPr>
        <w:widowControl w:val="0"/>
        <w:rPr>
          <w:color w:val="FF0000"/>
          <w:sz w:val="28"/>
          <w:szCs w:val="22"/>
        </w:rPr>
      </w:pPr>
    </w:p>
    <w:p w:rsidR="00396320" w:rsidRPr="00396320" w:rsidRDefault="00396320" w:rsidP="00396320">
      <w:pPr>
        <w:pStyle w:val="a5"/>
        <w:ind w:left="360"/>
        <w:rPr>
          <w:sz w:val="28"/>
          <w:szCs w:val="28"/>
        </w:rPr>
      </w:pPr>
      <w:r w:rsidRPr="00396320">
        <w:rPr>
          <w:sz w:val="28"/>
          <w:szCs w:val="28"/>
        </w:rPr>
        <w:t xml:space="preserve">О </w:t>
      </w:r>
      <w:proofErr w:type="gramStart"/>
      <w:r w:rsidRPr="00396320">
        <w:rPr>
          <w:sz w:val="28"/>
          <w:szCs w:val="28"/>
        </w:rPr>
        <w:t>конкурсной  комиссии</w:t>
      </w:r>
      <w:proofErr w:type="gramEnd"/>
    </w:p>
    <w:p w:rsidR="00396320" w:rsidRDefault="00396320" w:rsidP="00396320">
      <w:pPr>
        <w:pStyle w:val="a5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603B4" w:rsidRDefault="00396320" w:rsidP="006603B4">
      <w:pPr>
        <w:pStyle w:val="a5"/>
        <w:ind w:left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>В соответствии со ч. 8 ст. 22 ФЗ «О государственной гражданской службе Российской Федерации» от 27.07.2004 г. № 79 ФЗ и п. 16 Положения о конкурсе на замещение вакантной должности государственной гражданской службы, утвержденного Указом Президента Российской Федерации «О конкурсе на замещение вакантной должности государственной гражданской службы Российской Федерации»» от 01.02.2005 г. №112</w:t>
      </w:r>
      <w:r w:rsidR="006603B4">
        <w:rPr>
          <w:b w:val="0"/>
          <w:sz w:val="28"/>
          <w:szCs w:val="28"/>
        </w:rPr>
        <w:t xml:space="preserve">    </w:t>
      </w:r>
      <w:r w:rsidR="006603B4" w:rsidRPr="006603B4">
        <w:rPr>
          <w:sz w:val="28"/>
          <w:szCs w:val="28"/>
        </w:rPr>
        <w:t xml:space="preserve">п р и к а з ы в а </w:t>
      </w:r>
      <w:proofErr w:type="gramStart"/>
      <w:r w:rsidR="006603B4" w:rsidRPr="006603B4">
        <w:rPr>
          <w:sz w:val="28"/>
          <w:szCs w:val="28"/>
        </w:rPr>
        <w:t>ю :</w:t>
      </w:r>
      <w:proofErr w:type="gramEnd"/>
    </w:p>
    <w:p w:rsidR="006603B4" w:rsidRDefault="006603B4" w:rsidP="006603B4">
      <w:pPr>
        <w:pStyle w:val="a5"/>
        <w:ind w:left="360"/>
        <w:jc w:val="both"/>
        <w:rPr>
          <w:b w:val="0"/>
          <w:sz w:val="28"/>
          <w:szCs w:val="28"/>
        </w:rPr>
      </w:pPr>
    </w:p>
    <w:p w:rsidR="00396320" w:rsidRPr="006603B4" w:rsidRDefault="006603B4" w:rsidP="006603B4">
      <w:pPr>
        <w:pStyle w:val="a5"/>
        <w:ind w:left="360"/>
        <w:jc w:val="both"/>
        <w:rPr>
          <w:b w:val="0"/>
          <w:sz w:val="28"/>
          <w:szCs w:val="28"/>
        </w:rPr>
      </w:pPr>
      <w:r w:rsidRPr="006603B4">
        <w:rPr>
          <w:b w:val="0"/>
          <w:sz w:val="28"/>
          <w:szCs w:val="28"/>
        </w:rPr>
        <w:t>1</w:t>
      </w:r>
      <w:r w:rsidR="00396320" w:rsidRPr="006603B4">
        <w:rPr>
          <w:b w:val="0"/>
          <w:sz w:val="28"/>
          <w:szCs w:val="28"/>
        </w:rPr>
        <w:t>.</w:t>
      </w:r>
      <w:r w:rsidR="00396320" w:rsidRPr="00F15D78">
        <w:rPr>
          <w:sz w:val="28"/>
          <w:szCs w:val="28"/>
        </w:rPr>
        <w:t xml:space="preserve"> </w:t>
      </w:r>
      <w:r w:rsidR="00396320" w:rsidRPr="006603B4">
        <w:rPr>
          <w:b w:val="0"/>
          <w:sz w:val="28"/>
          <w:szCs w:val="28"/>
        </w:rPr>
        <w:t>Утвердить Порядок и сроки работы конкурсной комиссии для проведения конкурса на замещение вакантных должностей государственной гражданской службы в ГУ "</w:t>
      </w:r>
      <w:proofErr w:type="spellStart"/>
      <w:r w:rsidR="00396320" w:rsidRPr="006603B4">
        <w:rPr>
          <w:b w:val="0"/>
          <w:sz w:val="28"/>
          <w:szCs w:val="28"/>
        </w:rPr>
        <w:t>Ингушавтодор</w:t>
      </w:r>
      <w:proofErr w:type="spellEnd"/>
      <w:r w:rsidR="00396320" w:rsidRPr="006603B4">
        <w:rPr>
          <w:b w:val="0"/>
          <w:sz w:val="28"/>
          <w:szCs w:val="28"/>
        </w:rPr>
        <w:t>" (приложение № 1).</w:t>
      </w:r>
    </w:p>
    <w:p w:rsidR="00396320" w:rsidRPr="00F15D78" w:rsidRDefault="00396320" w:rsidP="00396320">
      <w:pPr>
        <w:pStyle w:val="a5"/>
        <w:ind w:left="-360"/>
        <w:jc w:val="both"/>
        <w:rPr>
          <w:sz w:val="28"/>
          <w:szCs w:val="28"/>
        </w:rPr>
      </w:pPr>
    </w:p>
    <w:p w:rsidR="00396320" w:rsidRDefault="006603B4" w:rsidP="000424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320" w:rsidRPr="00F15D78">
        <w:rPr>
          <w:sz w:val="28"/>
          <w:szCs w:val="28"/>
        </w:rPr>
        <w:t xml:space="preserve">.Утвердить Методику проведения конкурса на замещение вакантных должностей государственных гражданских служащих в </w:t>
      </w:r>
      <w:r w:rsidR="00396320">
        <w:rPr>
          <w:sz w:val="28"/>
          <w:szCs w:val="28"/>
        </w:rPr>
        <w:t>ГУ "</w:t>
      </w:r>
      <w:proofErr w:type="spellStart"/>
      <w:r w:rsidR="00396320">
        <w:rPr>
          <w:sz w:val="28"/>
          <w:szCs w:val="28"/>
        </w:rPr>
        <w:t>Ингушавтодор</w:t>
      </w:r>
      <w:proofErr w:type="spellEnd"/>
      <w:r w:rsidR="00396320">
        <w:rPr>
          <w:sz w:val="28"/>
          <w:szCs w:val="28"/>
        </w:rPr>
        <w:t>"</w:t>
      </w:r>
      <w:r w:rsidR="00396320" w:rsidRPr="00F15D78">
        <w:rPr>
          <w:sz w:val="28"/>
          <w:szCs w:val="28"/>
        </w:rPr>
        <w:t xml:space="preserve"> (приложение </w:t>
      </w:r>
      <w:r w:rsidR="00396320">
        <w:rPr>
          <w:sz w:val="28"/>
          <w:szCs w:val="28"/>
        </w:rPr>
        <w:t>№</w:t>
      </w:r>
      <w:r w:rsidR="00396320" w:rsidRPr="00F15D78">
        <w:rPr>
          <w:sz w:val="28"/>
          <w:szCs w:val="28"/>
        </w:rPr>
        <w:t xml:space="preserve"> 2).</w:t>
      </w:r>
    </w:p>
    <w:p w:rsidR="00396320" w:rsidRPr="00F15D78" w:rsidRDefault="00396320" w:rsidP="00396320">
      <w:pPr>
        <w:rPr>
          <w:sz w:val="28"/>
          <w:szCs w:val="28"/>
        </w:rPr>
      </w:pPr>
    </w:p>
    <w:p w:rsidR="00396320" w:rsidRDefault="006603B4" w:rsidP="00042401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396320">
        <w:rPr>
          <w:sz w:val="28"/>
          <w:szCs w:val="28"/>
        </w:rPr>
        <w:t>.</w:t>
      </w:r>
      <w:r w:rsidR="0004240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2 и 3</w:t>
      </w:r>
      <w:r w:rsidR="00396320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="00396320">
        <w:rPr>
          <w:sz w:val="28"/>
          <w:szCs w:val="28"/>
        </w:rPr>
        <w:t xml:space="preserve"> ГУ "</w:t>
      </w:r>
      <w:proofErr w:type="spellStart"/>
      <w:r w:rsidR="00396320">
        <w:rPr>
          <w:sz w:val="28"/>
          <w:szCs w:val="28"/>
        </w:rPr>
        <w:t>Ингушавтодор</w:t>
      </w:r>
      <w:proofErr w:type="spellEnd"/>
      <w:proofErr w:type="gramStart"/>
      <w:r w:rsidR="00396320">
        <w:rPr>
          <w:sz w:val="28"/>
          <w:szCs w:val="28"/>
        </w:rPr>
        <w:t>"  №</w:t>
      </w:r>
      <w:proofErr w:type="gramEnd"/>
      <w:r w:rsidR="00396320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39632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02.07.2015 </w:t>
      </w:r>
      <w:r w:rsidR="00396320">
        <w:rPr>
          <w:sz w:val="28"/>
          <w:szCs w:val="28"/>
        </w:rPr>
        <w:t>г.  «О конкурсной комиссии» считать утратившим</w:t>
      </w:r>
      <w:r w:rsidR="00042401">
        <w:rPr>
          <w:sz w:val="28"/>
          <w:szCs w:val="28"/>
        </w:rPr>
        <w:t>и</w:t>
      </w:r>
      <w:r w:rsidR="00396320">
        <w:rPr>
          <w:sz w:val="28"/>
          <w:szCs w:val="28"/>
        </w:rPr>
        <w:t xml:space="preserve"> силу. </w:t>
      </w:r>
    </w:p>
    <w:p w:rsidR="00396320" w:rsidRPr="00F15D78" w:rsidRDefault="00396320" w:rsidP="00396320">
      <w:pPr>
        <w:rPr>
          <w:sz w:val="28"/>
          <w:szCs w:val="28"/>
        </w:rPr>
      </w:pPr>
    </w:p>
    <w:p w:rsidR="00B02054" w:rsidRDefault="00B02054" w:rsidP="00396320">
      <w:pPr>
        <w:pStyle w:val="a5"/>
        <w:jc w:val="both"/>
        <w:rPr>
          <w:sz w:val="28"/>
          <w:szCs w:val="28"/>
        </w:rPr>
      </w:pPr>
    </w:p>
    <w:p w:rsidR="006603B4" w:rsidRDefault="00396320" w:rsidP="006603B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3B4" w:rsidRDefault="006603B4" w:rsidP="006603B4">
      <w:pPr>
        <w:pStyle w:val="a5"/>
        <w:jc w:val="both"/>
        <w:rPr>
          <w:sz w:val="28"/>
          <w:szCs w:val="28"/>
        </w:rPr>
      </w:pPr>
    </w:p>
    <w:p w:rsidR="006603B4" w:rsidRPr="00AE7622" w:rsidRDefault="00396320" w:rsidP="00AE76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622">
        <w:rPr>
          <w:sz w:val="28"/>
          <w:szCs w:val="28"/>
        </w:rPr>
        <w:t xml:space="preserve">Начальник  </w:t>
      </w:r>
      <w:r w:rsidR="00AE7622">
        <w:rPr>
          <w:sz w:val="28"/>
          <w:szCs w:val="28"/>
        </w:rPr>
        <w:tab/>
      </w:r>
      <w:r w:rsidR="00AE7622">
        <w:rPr>
          <w:sz w:val="28"/>
          <w:szCs w:val="28"/>
        </w:rPr>
        <w:tab/>
      </w:r>
      <w:r w:rsidR="00AE7622">
        <w:rPr>
          <w:sz w:val="28"/>
          <w:szCs w:val="28"/>
        </w:rPr>
        <w:tab/>
      </w:r>
      <w:r w:rsidR="00AE7622">
        <w:rPr>
          <w:sz w:val="28"/>
          <w:szCs w:val="28"/>
        </w:rPr>
        <w:tab/>
      </w:r>
      <w:r w:rsidR="00AE7622">
        <w:rPr>
          <w:sz w:val="28"/>
          <w:szCs w:val="28"/>
        </w:rPr>
        <w:tab/>
      </w:r>
      <w:r w:rsidR="00AE7622">
        <w:rPr>
          <w:sz w:val="28"/>
          <w:szCs w:val="28"/>
        </w:rPr>
        <w:tab/>
      </w:r>
      <w:r w:rsidR="00AE7622">
        <w:rPr>
          <w:sz w:val="28"/>
          <w:szCs w:val="28"/>
        </w:rPr>
        <w:tab/>
      </w:r>
      <w:r w:rsidR="00AE7622">
        <w:rPr>
          <w:sz w:val="28"/>
          <w:szCs w:val="28"/>
        </w:rPr>
        <w:tab/>
        <w:t>М.М. Коригов</w:t>
      </w:r>
      <w:bookmarkStart w:id="0" w:name="_GoBack"/>
      <w:bookmarkEnd w:id="0"/>
    </w:p>
    <w:p w:rsidR="006603B4" w:rsidRDefault="006603B4" w:rsidP="00396320">
      <w:pPr>
        <w:jc w:val="right"/>
      </w:pPr>
    </w:p>
    <w:p w:rsidR="00396320" w:rsidRDefault="00396320" w:rsidP="00396320">
      <w:pPr>
        <w:jc w:val="right"/>
      </w:pPr>
      <w:r>
        <w:lastRenderedPageBreak/>
        <w:t>Приложение №1</w:t>
      </w:r>
    </w:p>
    <w:p w:rsidR="00396320" w:rsidRDefault="00396320" w:rsidP="006603B4">
      <w:pPr>
        <w:rPr>
          <w:b/>
        </w:rPr>
      </w:pPr>
    </w:p>
    <w:p w:rsidR="00396320" w:rsidRDefault="00396320" w:rsidP="00396320">
      <w:pPr>
        <w:jc w:val="center"/>
        <w:rPr>
          <w:b/>
        </w:rPr>
      </w:pPr>
      <w:r w:rsidRPr="00DC671D">
        <w:rPr>
          <w:b/>
        </w:rPr>
        <w:t>Порядок</w:t>
      </w:r>
    </w:p>
    <w:p w:rsidR="00396320" w:rsidRPr="00DC671D" w:rsidRDefault="00396320" w:rsidP="00396320">
      <w:pPr>
        <w:jc w:val="center"/>
        <w:rPr>
          <w:b/>
        </w:rPr>
      </w:pPr>
      <w:r w:rsidRPr="00DC671D">
        <w:rPr>
          <w:b/>
        </w:rPr>
        <w:t xml:space="preserve"> и сроки работы конкурсной комиссии для проведения конкурса на замещение вакантных должностей государственной гражданской службы в </w:t>
      </w:r>
      <w:r>
        <w:rPr>
          <w:b/>
        </w:rPr>
        <w:t>ГУ "</w:t>
      </w:r>
      <w:proofErr w:type="spellStart"/>
      <w:r>
        <w:rPr>
          <w:b/>
        </w:rPr>
        <w:t>Ингушавтодор</w:t>
      </w:r>
      <w:proofErr w:type="spellEnd"/>
      <w:r>
        <w:rPr>
          <w:b/>
        </w:rPr>
        <w:t>"</w:t>
      </w:r>
    </w:p>
    <w:p w:rsidR="00396320" w:rsidRPr="00DC671D" w:rsidRDefault="00396320" w:rsidP="00396320">
      <w:pPr>
        <w:jc w:val="center"/>
        <w:rPr>
          <w:b/>
        </w:rPr>
      </w:pPr>
    </w:p>
    <w:p w:rsidR="00396320" w:rsidRPr="00C40C8B" w:rsidRDefault="00396320" w:rsidP="006603B4">
      <w:pPr>
        <w:ind w:firstLine="708"/>
        <w:jc w:val="both"/>
        <w:rPr>
          <w:b/>
        </w:rPr>
      </w:pPr>
      <w:r>
        <w:t>Конкурсная комиссия для проведения конкурса на замещение вакантных должностей государственной гражданской службы в ГУ "</w:t>
      </w:r>
      <w:proofErr w:type="spellStart"/>
      <w:r>
        <w:t>Ингушавтодор</w:t>
      </w:r>
      <w:proofErr w:type="spellEnd"/>
      <w:r>
        <w:t xml:space="preserve">" (далее - конкурсная комиссия) является коллегиальным органом и </w:t>
      </w:r>
      <w:r w:rsidRPr="00C40C8B">
        <w:rPr>
          <w:b/>
        </w:rPr>
        <w:t>действует на постоянной основе.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1. Конкурсная комиссия состоит из председателя, заместителя председателя, секретаря и членов комиссии.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 xml:space="preserve">2. Состав конкурсной комиссии утверждается </w:t>
      </w:r>
      <w:r w:rsidR="00042401">
        <w:t>приказом</w:t>
      </w:r>
      <w:r>
        <w:t xml:space="preserve"> </w:t>
      </w:r>
      <w:r w:rsidR="00042401">
        <w:t>начальника</w:t>
      </w:r>
      <w:r>
        <w:t xml:space="preserve"> ГУ "</w:t>
      </w:r>
      <w:proofErr w:type="spellStart"/>
      <w:r>
        <w:t>Ингушавтодор</w:t>
      </w:r>
      <w:proofErr w:type="spellEnd"/>
      <w:r>
        <w:t>"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3.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 xml:space="preserve">4. Председателем конкурсной комиссии является заместитель </w:t>
      </w:r>
      <w:r w:rsidR="00042401">
        <w:t>начальника</w:t>
      </w:r>
      <w:r>
        <w:t xml:space="preserve"> ГУ "</w:t>
      </w:r>
      <w:proofErr w:type="spellStart"/>
      <w:r>
        <w:t>Ингушавтодор</w:t>
      </w:r>
      <w:proofErr w:type="spellEnd"/>
      <w:r>
        <w:t>".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5. Секретарь конкурсной комиссии обеспечивает работу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6. В качестве независимых экспертов привлекаются представитель отдела по вопросам государственной и муниципальной службы Администрации Главы Республики Ингушетия; представители научных и образовательных учреждений, других организаций. Число независимых экспертов должно составлять не менее одной четверти от общего числа членов конкурсной комиссии.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 xml:space="preserve">7. Заседание конкурсной комиссии проводится по мере необходимости в случае издания </w:t>
      </w:r>
      <w:r w:rsidR="00042401">
        <w:t>приказа начальника</w:t>
      </w:r>
      <w:r>
        <w:t xml:space="preserve"> ГУ "</w:t>
      </w:r>
      <w:proofErr w:type="spellStart"/>
      <w:r>
        <w:t>Ингушавтодор</w:t>
      </w:r>
      <w:proofErr w:type="spellEnd"/>
      <w:r>
        <w:t>" о проведении конкурса при наличии не менее двух кандидатов.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 xml:space="preserve">8.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</w:t>
      </w:r>
      <w:proofErr w:type="gramStart"/>
      <w:r>
        <w:t>комиссии  с</w:t>
      </w:r>
      <w:proofErr w:type="gramEnd"/>
      <w:r>
        <w:t xml:space="preserve"> участием только ее членов, замещающих должности гражданской службы, не допускается. </w:t>
      </w:r>
    </w:p>
    <w:p w:rsidR="00396320" w:rsidRPr="006603B4" w:rsidRDefault="006603B4" w:rsidP="006603B4">
      <w:pPr>
        <w:ind w:firstLine="708"/>
        <w:jc w:val="both"/>
      </w:pPr>
      <w:r w:rsidRPr="006603B4">
        <w:t xml:space="preserve">Решения конкурсной </w:t>
      </w:r>
      <w:proofErr w:type="gramStart"/>
      <w:r w:rsidRPr="006603B4">
        <w:t>комиссии  по</w:t>
      </w:r>
      <w:proofErr w:type="gramEnd"/>
      <w:r w:rsidRPr="006603B4">
        <w:t xml:space="preserve">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</w:t>
      </w:r>
    </w:p>
    <w:p w:rsidR="00396320" w:rsidRPr="006603B4" w:rsidRDefault="00396320" w:rsidP="006603B4">
      <w:pPr>
        <w:ind w:firstLine="708"/>
        <w:jc w:val="both"/>
      </w:pPr>
      <w:r w:rsidRPr="006603B4">
        <w:lastRenderedPageBreak/>
        <w:t xml:space="preserve">9. </w:t>
      </w:r>
      <w:r w:rsidR="006603B4" w:rsidRPr="006603B4"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</w:t>
      </w:r>
      <w:r w:rsidR="006603B4">
        <w:t>.</w:t>
      </w:r>
    </w:p>
    <w:p w:rsidR="00396320" w:rsidRDefault="00396320" w:rsidP="006603B4">
      <w:pPr>
        <w:ind w:firstLine="708"/>
        <w:jc w:val="both"/>
      </w:pPr>
      <w:r>
        <w:t>10. Результаты голосования и решение конкурсной комиссии заносятся в протокол заседания конкурсной комиссии, который подписывается ее членами, присутствовавшими на заседании. Протокол заседания конкурсной комиссии ведется секретарем конкурсной комиссии.</w:t>
      </w:r>
    </w:p>
    <w:p w:rsidR="00396320" w:rsidRDefault="00396320" w:rsidP="00396320">
      <w:pPr>
        <w:jc w:val="both"/>
      </w:pPr>
    </w:p>
    <w:p w:rsidR="00042401" w:rsidRDefault="00042401" w:rsidP="00396320">
      <w:pPr>
        <w:jc w:val="both"/>
      </w:pPr>
    </w:p>
    <w:p w:rsidR="00042401" w:rsidRDefault="00042401" w:rsidP="00396320">
      <w:pPr>
        <w:jc w:val="both"/>
      </w:pPr>
    </w:p>
    <w:p w:rsidR="00396320" w:rsidRDefault="00396320" w:rsidP="00396320">
      <w:pPr>
        <w:jc w:val="both"/>
      </w:pPr>
    </w:p>
    <w:p w:rsidR="00396320" w:rsidRDefault="00396320" w:rsidP="00396320">
      <w:pPr>
        <w:jc w:val="right"/>
      </w:pPr>
      <w:r>
        <w:t>Приложение №2</w:t>
      </w:r>
    </w:p>
    <w:p w:rsidR="00396320" w:rsidRDefault="00396320" w:rsidP="00396320">
      <w:pPr>
        <w:jc w:val="center"/>
        <w:rPr>
          <w:b/>
        </w:rPr>
      </w:pPr>
      <w:r w:rsidRPr="00DC671D">
        <w:rPr>
          <w:b/>
        </w:rPr>
        <w:t>Методика</w:t>
      </w:r>
    </w:p>
    <w:p w:rsidR="00396320" w:rsidRPr="00DC671D" w:rsidRDefault="00396320" w:rsidP="00396320">
      <w:pPr>
        <w:jc w:val="center"/>
        <w:rPr>
          <w:b/>
        </w:rPr>
      </w:pPr>
      <w:r w:rsidRPr="00DC671D">
        <w:rPr>
          <w:b/>
        </w:rPr>
        <w:t xml:space="preserve">проведения конкурса на замещение вакантных должностей государственной гражданской службы в </w:t>
      </w:r>
      <w:r>
        <w:rPr>
          <w:b/>
        </w:rPr>
        <w:t>ГУ "</w:t>
      </w:r>
      <w:proofErr w:type="spellStart"/>
      <w:r>
        <w:rPr>
          <w:b/>
        </w:rPr>
        <w:t>Ингушавтодор</w:t>
      </w:r>
      <w:proofErr w:type="spellEnd"/>
      <w:r>
        <w:rPr>
          <w:b/>
        </w:rPr>
        <w:t>"</w:t>
      </w:r>
    </w:p>
    <w:p w:rsidR="00396320" w:rsidRDefault="00396320" w:rsidP="00396320">
      <w:pPr>
        <w:jc w:val="both"/>
        <w:rPr>
          <w:b/>
        </w:rPr>
      </w:pPr>
    </w:p>
    <w:p w:rsidR="00396320" w:rsidRPr="00DC671D" w:rsidRDefault="00396320" w:rsidP="00396320">
      <w:pPr>
        <w:jc w:val="center"/>
        <w:rPr>
          <w:b/>
        </w:rPr>
      </w:pPr>
      <w:r w:rsidRPr="00DC671D">
        <w:rPr>
          <w:b/>
        </w:rPr>
        <w:t>I. Общие положения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1. Настоящая Методика проведения конкурса на замещение вакантных должностей государственной гражданской службы в ГУ "</w:t>
      </w:r>
      <w:proofErr w:type="spellStart"/>
      <w:r>
        <w:t>Ингушавтодор</w:t>
      </w:r>
      <w:proofErr w:type="spellEnd"/>
      <w:r>
        <w:t>" (далее - Методика) определяет порядок проведения конкурса на замещение вакантной должности государственной гражданской службы в ГУ "</w:t>
      </w:r>
      <w:proofErr w:type="spellStart"/>
      <w:r>
        <w:t>Ингушавтодор</w:t>
      </w:r>
      <w:proofErr w:type="spellEnd"/>
      <w:r>
        <w:t>".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2. Основными задачами проведения конкурса на замещение вакантной должности государственной гражданской службы в ГУ "</w:t>
      </w:r>
      <w:proofErr w:type="spellStart"/>
      <w:r>
        <w:t>Ингушавтодор</w:t>
      </w:r>
      <w:proofErr w:type="spellEnd"/>
      <w:r>
        <w:t>" (далее - должности гражданской службы) являются: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обеспечение конституционного права граждан Российской Федерации на равный доступ к государственной гражданской службе Российской Федерации (далее - гражданская служба);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обеспечение права государственных гражданских служащих ГУ "</w:t>
      </w:r>
      <w:proofErr w:type="spellStart"/>
      <w:r>
        <w:t>Ингушавтодор</w:t>
      </w:r>
      <w:proofErr w:type="spellEnd"/>
      <w:r>
        <w:t>" (далее - гражданские служащие) на должностной рост на конкурсной основе.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3. Конкурс на замещение вакантной должности гражданской службы (далее - Конкурс) заключается в оценке профессионального уровня и личностных качеств кандидатов, их соответствия установленным требованиям к должности гражданской службы, а также в определении победителя.</w:t>
      </w:r>
    </w:p>
    <w:p w:rsidR="00396320" w:rsidRDefault="00396320" w:rsidP="00396320">
      <w:pPr>
        <w:jc w:val="both"/>
      </w:pPr>
    </w:p>
    <w:p w:rsidR="00396320" w:rsidRPr="006603B4" w:rsidRDefault="00396320" w:rsidP="006603B4">
      <w:pPr>
        <w:ind w:firstLine="708"/>
        <w:jc w:val="center"/>
        <w:rPr>
          <w:b/>
        </w:rPr>
      </w:pPr>
      <w:r w:rsidRPr="006603B4">
        <w:rPr>
          <w:b/>
        </w:rPr>
        <w:t>II. Организация проведения конкурса</w:t>
      </w:r>
    </w:p>
    <w:p w:rsidR="00396320" w:rsidRPr="006603B4" w:rsidRDefault="00396320" w:rsidP="00396320">
      <w:pPr>
        <w:jc w:val="both"/>
        <w:rPr>
          <w:b/>
        </w:rPr>
      </w:pPr>
    </w:p>
    <w:p w:rsidR="00396320" w:rsidRDefault="00396320" w:rsidP="006603B4">
      <w:pPr>
        <w:ind w:firstLine="708"/>
        <w:jc w:val="both"/>
      </w:pPr>
      <w:r>
        <w:t xml:space="preserve">4. Конкурс объявляется </w:t>
      </w:r>
      <w:r w:rsidR="00042401">
        <w:t>приказом начальника</w:t>
      </w:r>
      <w:r>
        <w:t xml:space="preserve"> ГУ "</w:t>
      </w:r>
      <w:proofErr w:type="spellStart"/>
      <w:r>
        <w:t>Ингушавтодор</w:t>
      </w:r>
      <w:proofErr w:type="spellEnd"/>
      <w:r>
        <w:t>".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Конкурс не проводится: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а) при заключении срочного служебного контракта;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б) при назначении на должность гражданской службы гражданского служащего (гражданина), состоящего в кадровом резерве, сформированном на конкурсной основе.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в) при назначении на должности гражданской службы, относящиеся к группе младших должностей гражданской службы.</w:t>
      </w:r>
    </w:p>
    <w:p w:rsidR="005B08A9" w:rsidRDefault="005B08A9" w:rsidP="00396320">
      <w:pPr>
        <w:jc w:val="both"/>
      </w:pPr>
      <w:r>
        <w:lastRenderedPageBreak/>
        <w:t>г) при назначении гражданского служащего на иную должность гражданской службы в случаях, предусмотренных частью 2статьи 28, частью 1 статьи 31 и частью 9 статьи 60.1 Федерального закона  от 27 июня 2004 года №79-ФЗ «О государственной гражданской службе Российской Федерации»</w:t>
      </w:r>
      <w:r w:rsidR="00B02054">
        <w:t>.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5. Конкурс проводится в два этапа.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На первом этапе объявление о приеме документов для участия в Конкурсе размещается на официальном сайте ГУ "</w:t>
      </w:r>
      <w:proofErr w:type="spellStart"/>
      <w:r>
        <w:t>Ингушавтодор</w:t>
      </w:r>
      <w:proofErr w:type="spellEnd"/>
      <w:r>
        <w:t>".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На официальном сайте ГУ "</w:t>
      </w:r>
      <w:proofErr w:type="spellStart"/>
      <w:r>
        <w:t>Ингушавтодор</w:t>
      </w:r>
      <w:proofErr w:type="spellEnd"/>
      <w:r>
        <w:t>"  размещается следующая информация о Конкурсе: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- наименование вакантной должности гражданской службы;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- требования, предъявляемые к претенденту на замещение этой должности, условия прохождения гражданской службы;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- место и время приема документов, подлежащих представлению для участия в Конкурсе, в соответствии с пунктом 6 настоящей Методики;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- срок, до истечения которого принимаются указанные документы;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- предполагаемая дата проведения Конкурса, место и порядок его проведения;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- другие необходимые для участия в Конкурсе информационные материалы.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6. Гражданин Российской Федерации (далее - гражданин), изъявивший желание участвовать в Конкурсе, представляет в кадровую службу ГУ "</w:t>
      </w:r>
      <w:proofErr w:type="spellStart"/>
      <w:r>
        <w:t>Ингушавтодор</w:t>
      </w:r>
      <w:proofErr w:type="spellEnd"/>
      <w:r>
        <w:t>" следующие документы: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а) личное заявление;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б) собственноручно заполненную и подписанную анкету;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г) документы, подтверждающие необходимое профессиональное образование, стаж работы и квалификацию: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lastRenderedPageBreak/>
        <w:t>копии документов о профессиональном образовании,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 xml:space="preserve">д)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в соответствии с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приказом Министерства здравоохранения и социального развития Российской Федерации от 14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984н (зарегистрирован в Минюсте России 29.12.2009, регистрационный номер 15878; Российская газета, 2010, 22 января);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 xml:space="preserve">е) 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79-ФЗ "О государственной гражданской службе Российской Федерации", другими нормативными правовыми актами по вопросам гражданской службы.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Достоверность сведений, представленных гражданином на имя представителя нанимателя, подлежит проверке.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7. Гражданский служащий ГУ "</w:t>
      </w:r>
      <w:proofErr w:type="spellStart"/>
      <w:r>
        <w:t>Ингушавтодор</w:t>
      </w:r>
      <w:proofErr w:type="spellEnd"/>
      <w:r>
        <w:t xml:space="preserve">", изъявивший желание участвовать в Конкурсе, подает в кадровую </w:t>
      </w:r>
      <w:proofErr w:type="gramStart"/>
      <w:r>
        <w:t>службу  заявление</w:t>
      </w:r>
      <w:proofErr w:type="gramEnd"/>
      <w:r>
        <w:t xml:space="preserve"> на имя представителя нанимателя.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кадровую службу ГУ "</w:t>
      </w:r>
      <w:proofErr w:type="spellStart"/>
      <w:r>
        <w:t>Ингушавтодор</w:t>
      </w:r>
      <w:proofErr w:type="spellEnd"/>
      <w:r>
        <w:t>"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8. 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 xml:space="preserve">9. Документы для участия в Конкурсе предоставляются в кадровую </w:t>
      </w:r>
      <w:proofErr w:type="gramStart"/>
      <w:r>
        <w:t>службу  в</w:t>
      </w:r>
      <w:proofErr w:type="gramEnd"/>
      <w:r>
        <w:t xml:space="preserve"> течение 21 дня со дня объявления об их приеме.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 При наличии уважительной причины представитель нанимателя вправе перенести сроки их приема.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10.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вакантной должности, на замещение которой проводится Конкурс, связано с использованием таких сведений.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lastRenderedPageBreak/>
        <w:t>11.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12.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законодательством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 письменной форме.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13. Кандидат,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14. Решение о дате, месте и времени проведения второго этапа Конкурса принимает представитель нанимателя после проверки достоверности сведений, представленных претендентами,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Не позднее, чем за 15 дней до начала второго этапа Конкурса представитель нанимателя направляет гражданам (гражданским служащим), допущенным к участию во втором этапе Конкурса (далее - кандидаты), уведомления о дате, месте, времени и условиях его проведения.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396320" w:rsidRDefault="00396320" w:rsidP="00396320">
      <w:pPr>
        <w:jc w:val="both"/>
      </w:pPr>
    </w:p>
    <w:p w:rsidR="00396320" w:rsidRDefault="00396320" w:rsidP="006603B4">
      <w:pPr>
        <w:ind w:firstLine="708"/>
        <w:jc w:val="both"/>
      </w:pPr>
      <w:r>
        <w:t>17. Конкурсная комиссия оценивает кандидата в его отсутствие.</w:t>
      </w:r>
    </w:p>
    <w:p w:rsidR="00396320" w:rsidRDefault="00396320" w:rsidP="00396320">
      <w:pPr>
        <w:jc w:val="both"/>
      </w:pPr>
    </w:p>
    <w:p w:rsidR="00396320" w:rsidRPr="006603B4" w:rsidRDefault="00396320" w:rsidP="006603B4">
      <w:pPr>
        <w:jc w:val="center"/>
        <w:rPr>
          <w:b/>
        </w:rPr>
      </w:pPr>
      <w:r w:rsidRPr="006603B4">
        <w:rPr>
          <w:b/>
        </w:rPr>
        <w:t>IV. Заключительные положения</w:t>
      </w:r>
    </w:p>
    <w:p w:rsidR="00396320" w:rsidRDefault="00396320" w:rsidP="00396320">
      <w:pPr>
        <w:jc w:val="both"/>
      </w:pPr>
    </w:p>
    <w:p w:rsidR="00396320" w:rsidRDefault="00B02054" w:rsidP="006603B4">
      <w:pPr>
        <w:ind w:firstLine="708"/>
        <w:jc w:val="both"/>
      </w:pPr>
      <w:r>
        <w:t>18</w:t>
      </w:r>
      <w:r w:rsidR="00396320">
        <w:t>. О результатах Конкурса кандидатам, участвовавшим в Конкурсе, сообщается в письменной форме в 7-дневный срок со дня его завершения. Дата и регистрационный номер соответствующего письма, содержащего указанную информацию, заносятся в журнал учета участников Конкурса.</w:t>
      </w:r>
    </w:p>
    <w:p w:rsidR="00396320" w:rsidRDefault="00396320" w:rsidP="00396320">
      <w:pPr>
        <w:jc w:val="both"/>
      </w:pPr>
    </w:p>
    <w:p w:rsidR="00396320" w:rsidRDefault="00396320" w:rsidP="00396320">
      <w:pPr>
        <w:jc w:val="both"/>
      </w:pPr>
      <w:r>
        <w:t>Информация о результатах Конкурса также размещается на официальном сайте ГУ "</w:t>
      </w:r>
      <w:proofErr w:type="spellStart"/>
      <w:r>
        <w:t>Ингушавтодор</w:t>
      </w:r>
      <w:proofErr w:type="spellEnd"/>
      <w:r>
        <w:t>".</w:t>
      </w:r>
    </w:p>
    <w:p w:rsidR="00396320" w:rsidRDefault="00396320" w:rsidP="00396320">
      <w:pPr>
        <w:jc w:val="both"/>
      </w:pPr>
    </w:p>
    <w:p w:rsidR="00396320" w:rsidRDefault="00B02054" w:rsidP="006603B4">
      <w:pPr>
        <w:ind w:firstLine="708"/>
        <w:jc w:val="both"/>
      </w:pPr>
      <w:r>
        <w:t>19</w:t>
      </w:r>
      <w:r w:rsidR="00396320">
        <w:t xml:space="preserve">. По результатам Конкурса издается приказ </w:t>
      </w:r>
      <w:r w:rsidR="00042401">
        <w:t>начальника</w:t>
      </w:r>
      <w:r w:rsidR="00396320">
        <w:t xml:space="preserve"> ГУ "</w:t>
      </w:r>
      <w:proofErr w:type="spellStart"/>
      <w:r w:rsidR="00396320">
        <w:t>Ингушавтодор</w:t>
      </w:r>
      <w:proofErr w:type="spellEnd"/>
      <w:r w:rsidR="00396320">
        <w:t>" о назначении победителя Конкурса на вакантную должность гражданской службы и с ним заключается служебный контракт.</w:t>
      </w:r>
    </w:p>
    <w:p w:rsidR="00B02054" w:rsidRDefault="00B02054" w:rsidP="00B02054">
      <w:pPr>
        <w:ind w:firstLine="708"/>
        <w:jc w:val="both"/>
      </w:pPr>
      <w:r>
        <w:lastRenderedPageBreak/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6603B4" w:rsidRPr="006603B4" w:rsidRDefault="006603B4" w:rsidP="00B02054">
      <w:pPr>
        <w:ind w:firstLine="708"/>
        <w:jc w:val="both"/>
      </w:pPr>
      <w:r w:rsidRPr="006603B4"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приказ о включении его в кадровый резерв для замещения должности гражданской службы той же группы, к которой относилась вакантная должность гражданской службы</w:t>
      </w:r>
    </w:p>
    <w:p w:rsidR="00396320" w:rsidRDefault="00396320" w:rsidP="00396320">
      <w:pPr>
        <w:jc w:val="both"/>
      </w:pPr>
    </w:p>
    <w:p w:rsidR="00396320" w:rsidRDefault="00B02054" w:rsidP="006603B4">
      <w:pPr>
        <w:ind w:firstLine="708"/>
        <w:jc w:val="both"/>
      </w:pPr>
      <w:r>
        <w:t>20</w:t>
      </w:r>
      <w:r w:rsidR="00396320">
        <w:t>. По желанию лиц, участвовавших в Конкурсе, им выдается выписка из протокола заседания конкурсной комиссии.</w:t>
      </w:r>
    </w:p>
    <w:p w:rsidR="00396320" w:rsidRDefault="00396320" w:rsidP="00396320">
      <w:pPr>
        <w:jc w:val="both"/>
      </w:pPr>
    </w:p>
    <w:p w:rsidR="00396320" w:rsidRDefault="00B02054" w:rsidP="006603B4">
      <w:pPr>
        <w:ind w:firstLine="708"/>
        <w:jc w:val="both"/>
      </w:pPr>
      <w:r>
        <w:t>21</w:t>
      </w:r>
      <w:r w:rsidR="00396320">
        <w:t>. Документы участников Конкурса могут быть возвращены им по письменному заявлению в течение трех лет со дня завершения Конкурса. До истечения этого срока документы претендентов и протоколы заседаний конкурсной комиссии хранятся в кадровой службе, после чего подлежат уничтожению.</w:t>
      </w:r>
    </w:p>
    <w:p w:rsidR="00396320" w:rsidRDefault="00396320" w:rsidP="00396320">
      <w:pPr>
        <w:jc w:val="both"/>
      </w:pPr>
    </w:p>
    <w:p w:rsidR="00396320" w:rsidRDefault="00B02054" w:rsidP="006603B4">
      <w:pPr>
        <w:ind w:firstLine="708"/>
        <w:jc w:val="both"/>
      </w:pPr>
      <w:r>
        <w:t>22</w:t>
      </w:r>
      <w:r w:rsidR="00396320">
        <w:t>.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ими за счет собственных средств.</w:t>
      </w:r>
    </w:p>
    <w:p w:rsidR="00396320" w:rsidRDefault="00396320" w:rsidP="00396320">
      <w:pPr>
        <w:jc w:val="both"/>
      </w:pPr>
    </w:p>
    <w:p w:rsidR="00396320" w:rsidRDefault="00B02054" w:rsidP="006603B4">
      <w:pPr>
        <w:ind w:firstLine="708"/>
        <w:jc w:val="both"/>
      </w:pPr>
      <w:r>
        <w:t>23</w:t>
      </w:r>
      <w:r w:rsidR="00396320">
        <w:t>. Решение конкурсной комиссии может быть обжаловано кандидатом в соответствии с законодательством Российской Федерации.</w:t>
      </w:r>
    </w:p>
    <w:p w:rsidR="00396320" w:rsidRDefault="00396320" w:rsidP="00396320">
      <w:pPr>
        <w:jc w:val="both"/>
      </w:pPr>
    </w:p>
    <w:p w:rsidR="00396320" w:rsidRDefault="00396320" w:rsidP="00396320">
      <w:pPr>
        <w:pStyle w:val="a5"/>
        <w:ind w:left="-360"/>
        <w:jc w:val="both"/>
        <w:rPr>
          <w:sz w:val="28"/>
          <w:szCs w:val="28"/>
        </w:rPr>
      </w:pPr>
    </w:p>
    <w:p w:rsidR="00396320" w:rsidRPr="007A351C" w:rsidRDefault="00396320" w:rsidP="00396320">
      <w:pPr>
        <w:pStyle w:val="a5"/>
        <w:ind w:left="-360"/>
        <w:jc w:val="both"/>
        <w:rPr>
          <w:sz w:val="28"/>
          <w:szCs w:val="28"/>
        </w:rPr>
      </w:pPr>
    </w:p>
    <w:p w:rsidR="007F09F0" w:rsidRPr="0044235F" w:rsidRDefault="007F09F0" w:rsidP="007F09F0">
      <w:pPr>
        <w:widowControl w:val="0"/>
        <w:rPr>
          <w:sz w:val="28"/>
          <w:szCs w:val="22"/>
        </w:rPr>
      </w:pPr>
    </w:p>
    <w:p w:rsidR="007F09F0" w:rsidRPr="003A0842" w:rsidRDefault="007F09F0" w:rsidP="007F09F0">
      <w:pPr>
        <w:ind w:right="-180"/>
        <w:jc w:val="center"/>
        <w:rPr>
          <w:b/>
          <w:i/>
          <w:sz w:val="28"/>
          <w:szCs w:val="28"/>
        </w:rPr>
      </w:pPr>
    </w:p>
    <w:p w:rsidR="00353425" w:rsidRDefault="00353425"/>
    <w:sectPr w:rsidR="00353425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024A41"/>
    <w:multiLevelType w:val="hybridMultilevel"/>
    <w:tmpl w:val="032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9F0"/>
    <w:rsid w:val="0000154D"/>
    <w:rsid w:val="000024C9"/>
    <w:rsid w:val="00002852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2401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91E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320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8A9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3B4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0806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622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054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5EFD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55772F-E05A-4A2B-B4A0-86F5F28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Title"/>
    <w:basedOn w:val="a"/>
    <w:link w:val="a6"/>
    <w:qFormat/>
    <w:rsid w:val="00396320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963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15</cp:revision>
  <cp:lastPrinted>2015-06-30T11:41:00Z</cp:lastPrinted>
  <dcterms:created xsi:type="dcterms:W3CDTF">2015-02-04T08:38:00Z</dcterms:created>
  <dcterms:modified xsi:type="dcterms:W3CDTF">2016-12-26T10:53:00Z</dcterms:modified>
</cp:coreProperties>
</file>